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Pr="00C64035" w:rsidRDefault="00667FE5" w:rsidP="00C64035">
      <w:pPr>
        <w:pStyle w:val="1"/>
        <w:jc w:val="center"/>
        <w:rPr>
          <w:rFonts w:ascii="Arial" w:hAnsi="Arial" w:cs="Arial"/>
        </w:rPr>
      </w:pPr>
      <w:r w:rsidRPr="00667FE5">
        <w:rPr>
          <w:rFonts w:ascii="Arial" w:hAnsi="Arial" w:cs="Arial"/>
        </w:rPr>
        <w:t>Псориаз</w:t>
      </w:r>
      <w:r w:rsidR="00C64035" w:rsidRPr="004317BA">
        <w:rPr>
          <w:rFonts w:ascii="Arial" w:hAnsi="Arial" w:cs="Arial"/>
        </w:rPr>
        <w:t xml:space="preserve"> </w:t>
      </w:r>
      <w:r w:rsidR="00C64035">
        <w:rPr>
          <w:rFonts w:ascii="Arial" w:hAnsi="Arial" w:cs="Arial"/>
        </w:rPr>
        <w:t xml:space="preserve">неизлечим!?  </w:t>
      </w:r>
      <w:r w:rsidR="00C64035" w:rsidRPr="004317BA">
        <w:rPr>
          <w:rFonts w:ascii="Arial" w:hAnsi="Arial" w:cs="Arial"/>
        </w:rPr>
        <w:t>“</w:t>
      </w:r>
      <w:r w:rsidR="00C64035">
        <w:rPr>
          <w:rFonts w:ascii="Arial" w:hAnsi="Arial" w:cs="Arial"/>
        </w:rPr>
        <w:t>Самарский Здоровяк</w:t>
      </w:r>
      <w:r w:rsidR="00C64035" w:rsidRPr="004317BA">
        <w:rPr>
          <w:rFonts w:ascii="Arial" w:hAnsi="Arial" w:cs="Arial"/>
        </w:rPr>
        <w:t>” возражает</w:t>
      </w:r>
      <w:r w:rsidR="00C64035">
        <w:rPr>
          <w:rFonts w:ascii="Arial" w:hAnsi="Arial" w:cs="Arial"/>
        </w:rPr>
        <w:t>.</w:t>
      </w:r>
    </w:p>
    <w:p w:rsidR="00C64035" w:rsidRPr="004317BA" w:rsidRDefault="00C64035" w:rsidP="00C64035"/>
    <w:p w:rsidR="003D2D2A" w:rsidRPr="007E41F2" w:rsidRDefault="003D2D2A" w:rsidP="00C64035">
      <w:pPr>
        <w:rPr>
          <w:rFonts w:ascii="Arial" w:hAnsi="Arial" w:cs="Arial"/>
          <w:color w:val="1C1C1C"/>
        </w:rPr>
      </w:pPr>
      <w:r w:rsidRPr="004317BA">
        <w:rPr>
          <w:rFonts w:ascii="Arial" w:hAnsi="Arial" w:cs="Arial"/>
          <w:color w:val="1C1C1C"/>
        </w:rPr>
        <w:t xml:space="preserve">Было время когда за разработку лекарства или метода лечения псориаза сулили огромные деньги, но до сих пор, насколько у меня сложилось впечатление </w:t>
      </w:r>
      <w:r w:rsidR="00AB5197" w:rsidRPr="004317BA">
        <w:rPr>
          <w:rFonts w:ascii="Arial" w:hAnsi="Arial" w:cs="Arial"/>
          <w:color w:val="1C1C1C"/>
        </w:rPr>
        <w:t>из путешествия по Интернету</w:t>
      </w:r>
      <w:r w:rsidRPr="004317BA">
        <w:rPr>
          <w:rFonts w:ascii="Arial" w:hAnsi="Arial" w:cs="Arial"/>
          <w:color w:val="1C1C1C"/>
        </w:rPr>
        <w:t xml:space="preserve">, </w:t>
      </w:r>
      <w:r w:rsidR="00A52271" w:rsidRPr="004317BA">
        <w:rPr>
          <w:rFonts w:ascii="Arial" w:hAnsi="Arial" w:cs="Arial"/>
          <w:color w:val="1C1C1C"/>
        </w:rPr>
        <w:t xml:space="preserve">общения с литературой и врачами, </w:t>
      </w:r>
      <w:r w:rsidR="00AB5197" w:rsidRPr="004317BA">
        <w:rPr>
          <w:rFonts w:ascii="Arial" w:hAnsi="Arial" w:cs="Arial"/>
          <w:color w:val="1C1C1C"/>
        </w:rPr>
        <w:t>проблема лечения этого заболевания не нашла своего разрешения.</w:t>
      </w:r>
      <w:r w:rsidRPr="004317BA">
        <w:rPr>
          <w:rFonts w:ascii="Arial" w:hAnsi="Arial" w:cs="Arial"/>
          <w:color w:val="1C1C1C"/>
        </w:rPr>
        <w:t xml:space="preserve"> </w:t>
      </w:r>
      <w:r w:rsidR="00A52271" w:rsidRPr="004317BA">
        <w:rPr>
          <w:rFonts w:ascii="Arial" w:hAnsi="Arial" w:cs="Arial"/>
          <w:color w:val="1C1C1C"/>
        </w:rPr>
        <w:t>С другой стороны</w:t>
      </w:r>
      <w:r w:rsidR="007E41F2" w:rsidRPr="004317BA">
        <w:rPr>
          <w:rFonts w:ascii="Arial" w:hAnsi="Arial" w:cs="Arial"/>
          <w:color w:val="1C1C1C"/>
        </w:rPr>
        <w:t>,</w:t>
      </w:r>
      <w:r w:rsidR="00A52271" w:rsidRPr="004317BA">
        <w:rPr>
          <w:rFonts w:ascii="Arial" w:hAnsi="Arial" w:cs="Arial"/>
          <w:color w:val="1C1C1C"/>
        </w:rPr>
        <w:t xml:space="preserve"> </w:t>
      </w:r>
      <w:r w:rsidR="007E41F2">
        <w:rPr>
          <w:rFonts w:ascii="Arial" w:hAnsi="Arial" w:cs="Arial"/>
          <w:color w:val="1C1C1C"/>
        </w:rPr>
        <w:t xml:space="preserve">двенадцатилетняя практика </w:t>
      </w:r>
      <w:r w:rsidR="00BD25CC">
        <w:rPr>
          <w:rFonts w:ascii="Arial" w:hAnsi="Arial" w:cs="Arial"/>
          <w:color w:val="1C1C1C"/>
        </w:rPr>
        <w:t xml:space="preserve">употребления продуктов под общей торговой маркой </w:t>
      </w:r>
      <w:r w:rsidR="00BD25CC" w:rsidRPr="004317BA">
        <w:rPr>
          <w:rFonts w:ascii="Arial" w:hAnsi="Arial" w:cs="Arial"/>
          <w:color w:val="1C1C1C"/>
        </w:rPr>
        <w:t>“Самарский Здоровяк”</w:t>
      </w:r>
      <w:r w:rsidR="00BD25CC">
        <w:rPr>
          <w:rFonts w:ascii="Arial" w:hAnsi="Arial" w:cs="Arial"/>
          <w:color w:val="1C1C1C"/>
        </w:rPr>
        <w:t>,</w:t>
      </w:r>
      <w:r w:rsidR="00BD25CC" w:rsidRPr="004317BA">
        <w:rPr>
          <w:rFonts w:ascii="Arial" w:hAnsi="Arial" w:cs="Arial"/>
          <w:color w:val="1C1C1C"/>
        </w:rPr>
        <w:t xml:space="preserve"> особенно по тибетской диете </w:t>
      </w:r>
      <w:r w:rsidR="00BD25CC">
        <w:rPr>
          <w:rFonts w:ascii="Arial" w:hAnsi="Arial" w:cs="Arial"/>
          <w:color w:val="1C1C1C"/>
        </w:rPr>
        <w:t>№7 (монастырской)</w:t>
      </w:r>
      <w:r w:rsidR="008577F9">
        <w:rPr>
          <w:rFonts w:ascii="Arial" w:hAnsi="Arial" w:cs="Arial"/>
          <w:color w:val="1C1C1C"/>
        </w:rPr>
        <w:t>,</w:t>
      </w:r>
      <w:r w:rsidR="00BD25CC">
        <w:rPr>
          <w:rFonts w:ascii="Arial" w:hAnsi="Arial" w:cs="Arial"/>
          <w:color w:val="1C1C1C"/>
        </w:rPr>
        <w:t xml:space="preserve"> в многочисленных случаях приводит к устойчивой ремиссии.  </w:t>
      </w:r>
      <w:r w:rsidR="00BD25CC" w:rsidRPr="004317BA">
        <w:rPr>
          <w:rFonts w:ascii="Arial" w:hAnsi="Arial" w:cs="Arial"/>
          <w:color w:val="1C1C1C"/>
        </w:rPr>
        <w:t xml:space="preserve">  </w:t>
      </w:r>
      <w:r w:rsidR="007E41F2">
        <w:rPr>
          <w:rFonts w:ascii="Arial" w:hAnsi="Arial" w:cs="Arial"/>
          <w:color w:val="1C1C1C"/>
        </w:rPr>
        <w:t xml:space="preserve"> </w:t>
      </w:r>
    </w:p>
    <w:p w:rsidR="00955EDA" w:rsidRDefault="008577F9" w:rsidP="00C64035">
      <w:r>
        <w:t>Между тем, абсолютное больш</w:t>
      </w:r>
      <w:r w:rsidR="003B61E6">
        <w:t xml:space="preserve">инство наших сограждан и </w:t>
      </w:r>
      <w:proofErr w:type="gramStart"/>
      <w:r w:rsidR="003B61E6">
        <w:t>слы</w:t>
      </w:r>
      <w:r w:rsidR="00955EDA">
        <w:t>хом</w:t>
      </w:r>
      <w:proofErr w:type="gramEnd"/>
      <w:r w:rsidR="003B61E6">
        <w:t xml:space="preserve"> не слыхи</w:t>
      </w:r>
      <w:r w:rsidR="001B74D4">
        <w:t>ва</w:t>
      </w:r>
      <w:r>
        <w:t>ли о наших достижениях и</w:t>
      </w:r>
      <w:r w:rsidR="00955EDA">
        <w:t xml:space="preserve"> в</w:t>
      </w:r>
      <w:r>
        <w:t xml:space="preserve">  свои</w:t>
      </w:r>
      <w:r w:rsidR="00955EDA">
        <w:t>х</w:t>
      </w:r>
      <w:r>
        <w:t xml:space="preserve"> усилия</w:t>
      </w:r>
      <w:r w:rsidR="00955EDA">
        <w:t>х по</w:t>
      </w:r>
      <w:r>
        <w:t xml:space="preserve"> борьбе </w:t>
      </w:r>
      <w:r w:rsidR="00955EDA">
        <w:t>с этим страшным недугом уповают на традиционные методы и средства</w:t>
      </w:r>
      <w:r w:rsidR="002E32D9">
        <w:t>, которые стоят очень дорого</w:t>
      </w:r>
      <w:r w:rsidR="00955EDA">
        <w:t>. Например, как вот эта участница одного из форумов, посвящённых этой болезни</w:t>
      </w:r>
      <w:r w:rsidR="00955EDA" w:rsidRPr="004317BA">
        <w:t>:</w:t>
      </w:r>
      <w:r w:rsidR="00955EDA">
        <w:t xml:space="preserve"> </w:t>
      </w:r>
    </w:p>
    <w:p w:rsidR="00C64035" w:rsidRPr="004317BA" w:rsidRDefault="00955EDA" w:rsidP="00C64035">
      <w:r>
        <w:t xml:space="preserve"> </w:t>
      </w:r>
    </w:p>
    <w:p w:rsidR="00667FE5" w:rsidRPr="003B61E6" w:rsidRDefault="00464A0F" w:rsidP="00667F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C1C1C"/>
        </w:rPr>
      </w:pPr>
      <w:hyperlink r:id="rId4" w:history="1">
        <w:r w:rsidR="00667FE5" w:rsidRPr="003B61E6">
          <w:rPr>
            <w:rFonts w:ascii="Arial" w:hAnsi="Arial" w:cs="Arial"/>
            <w:b/>
            <w:color w:val="1C1C1C"/>
          </w:rPr>
          <w:t>Ольга Зарубина</w:t>
        </w:r>
      </w:hyperlink>
    </w:p>
    <w:p w:rsidR="00667FE5" w:rsidRPr="004317BA" w:rsidRDefault="00667FE5" w:rsidP="00667FE5">
      <w:pPr>
        <w:rPr>
          <w:rFonts w:ascii="Arial" w:hAnsi="Arial" w:cs="Arial"/>
          <w:i/>
          <w:color w:val="1C1C1C"/>
        </w:rPr>
      </w:pPr>
      <w:r w:rsidRPr="004317BA">
        <w:rPr>
          <w:rFonts w:ascii="Arial" w:hAnsi="Arial" w:cs="Arial"/>
          <w:i/>
          <w:color w:val="1C1C1C"/>
        </w:rPr>
        <w:t xml:space="preserve">Не дай бог никому болеть с этой болезнью! Она не только отбирает у человека много жизненных сил, но и </w:t>
      </w:r>
      <w:proofErr w:type="gramStart"/>
      <w:r w:rsidRPr="004317BA">
        <w:rPr>
          <w:rFonts w:ascii="Arial" w:hAnsi="Arial" w:cs="Arial"/>
          <w:i/>
          <w:color w:val="1C1C1C"/>
        </w:rPr>
        <w:t>заставляет</w:t>
      </w:r>
      <w:proofErr w:type="gramEnd"/>
      <w:r w:rsidRPr="004317BA">
        <w:rPr>
          <w:rFonts w:ascii="Arial" w:hAnsi="Arial" w:cs="Arial"/>
          <w:i/>
          <w:color w:val="1C1C1C"/>
        </w:rPr>
        <w:t xml:space="preserve"> мучатся морально, окружающие часто с отвращением относятся к людям с псориаз</w:t>
      </w:r>
      <w:r w:rsidR="004317BA">
        <w:rPr>
          <w:rFonts w:ascii="Arial" w:hAnsi="Arial" w:cs="Arial"/>
          <w:i/>
          <w:color w:val="1C1C1C"/>
        </w:rPr>
        <w:t>ом, только что не шарахаются!</w:t>
      </w:r>
      <w:r w:rsidRPr="004317BA">
        <w:rPr>
          <w:rFonts w:ascii="Arial" w:hAnsi="Arial" w:cs="Arial"/>
          <w:i/>
          <w:color w:val="1C1C1C"/>
        </w:rPr>
        <w:t xml:space="preserve"> Есть много способов лечения, но я думаю, что залогом стойкой ремиссии, это активное участие пациента в процессе лечения, и самое эффективное лечение, на мой взгляд - это медикаментозная терапия, которая заключается </w:t>
      </w:r>
      <w:proofErr w:type="gramStart"/>
      <w:r w:rsidRPr="004317BA">
        <w:rPr>
          <w:rFonts w:ascii="Arial" w:hAnsi="Arial" w:cs="Arial"/>
          <w:i/>
          <w:color w:val="1C1C1C"/>
        </w:rPr>
        <w:t>с</w:t>
      </w:r>
      <w:proofErr w:type="gramEnd"/>
      <w:r w:rsidRPr="004317BA">
        <w:rPr>
          <w:rFonts w:ascii="Arial" w:hAnsi="Arial" w:cs="Arial"/>
          <w:i/>
          <w:color w:val="1C1C1C"/>
        </w:rPr>
        <w:t xml:space="preserve"> </w:t>
      </w:r>
      <w:proofErr w:type="gramStart"/>
      <w:r w:rsidRPr="004317BA">
        <w:rPr>
          <w:rFonts w:ascii="Arial" w:hAnsi="Arial" w:cs="Arial"/>
          <w:i/>
          <w:color w:val="1C1C1C"/>
        </w:rPr>
        <w:t>применении</w:t>
      </w:r>
      <w:proofErr w:type="gramEnd"/>
      <w:r w:rsidRPr="004317BA">
        <w:rPr>
          <w:rFonts w:ascii="Arial" w:hAnsi="Arial" w:cs="Arial"/>
          <w:i/>
          <w:color w:val="1C1C1C"/>
        </w:rPr>
        <w:t xml:space="preserve"> наружных средств и внутренних. Наружные – ванны, компрессы с </w:t>
      </w:r>
      <w:proofErr w:type="spellStart"/>
      <w:r w:rsidRPr="004317BA">
        <w:rPr>
          <w:rFonts w:ascii="Arial" w:hAnsi="Arial" w:cs="Arial"/>
          <w:i/>
          <w:color w:val="1C1C1C"/>
        </w:rPr>
        <w:t>голубой</w:t>
      </w:r>
      <w:proofErr w:type="spellEnd"/>
      <w:r w:rsidRPr="004317BA">
        <w:rPr>
          <w:rFonts w:ascii="Arial" w:hAnsi="Arial" w:cs="Arial"/>
          <w:i/>
          <w:color w:val="1C1C1C"/>
        </w:rPr>
        <w:t xml:space="preserve"> глиной, мазь </w:t>
      </w:r>
      <w:proofErr w:type="spellStart"/>
      <w:r w:rsidRPr="004317BA">
        <w:rPr>
          <w:rFonts w:ascii="Arial" w:hAnsi="Arial" w:cs="Arial"/>
          <w:i/>
          <w:color w:val="1C1C1C"/>
        </w:rPr>
        <w:t>Редерм</w:t>
      </w:r>
      <w:proofErr w:type="spellEnd"/>
      <w:r w:rsidRPr="004317BA">
        <w:rPr>
          <w:rFonts w:ascii="Arial" w:hAnsi="Arial" w:cs="Arial"/>
          <w:i/>
          <w:color w:val="1C1C1C"/>
        </w:rPr>
        <w:t>, грязи, солнце. Внутренние – витамины группы</w:t>
      </w:r>
      <w:proofErr w:type="gramStart"/>
      <w:r w:rsidRPr="004317BA">
        <w:rPr>
          <w:rFonts w:ascii="Arial" w:hAnsi="Arial" w:cs="Arial"/>
          <w:i/>
          <w:color w:val="1C1C1C"/>
        </w:rPr>
        <w:t xml:space="preserve"> В</w:t>
      </w:r>
      <w:proofErr w:type="gramEnd"/>
      <w:r w:rsidRPr="004317BA">
        <w:rPr>
          <w:rFonts w:ascii="Arial" w:hAnsi="Arial" w:cs="Arial"/>
          <w:i/>
          <w:color w:val="1C1C1C"/>
        </w:rPr>
        <w:t>, витамины А, Д3, препараты для печени, успокоительные сборы.</w:t>
      </w:r>
    </w:p>
    <w:p w:rsidR="00667FE5" w:rsidRDefault="00464A0F" w:rsidP="00667FE5">
      <w:pPr>
        <w:jc w:val="right"/>
      </w:pPr>
      <w:hyperlink r:id="rId5" w:history="1">
        <w:r w:rsidR="00667FE5" w:rsidRPr="00093AC6">
          <w:rPr>
            <w:rStyle w:val="a3"/>
          </w:rPr>
          <w:t>http://www.rmj.ru/articles_2316.htm</w:t>
        </w:r>
      </w:hyperlink>
    </w:p>
    <w:p w:rsidR="00667FE5" w:rsidRPr="004317BA" w:rsidRDefault="00667FE5" w:rsidP="00667FE5">
      <w:pPr>
        <w:rPr>
          <w:rFonts w:ascii="Arial" w:hAnsi="Arial" w:cs="Arial"/>
        </w:rPr>
      </w:pPr>
    </w:p>
    <w:p w:rsidR="00955EDA" w:rsidRDefault="00955EDA" w:rsidP="00667FE5">
      <w:pPr>
        <w:rPr>
          <w:rFonts w:ascii="Arial" w:hAnsi="Arial" w:cs="Arial"/>
        </w:rPr>
      </w:pPr>
      <w:r>
        <w:rPr>
          <w:rFonts w:ascii="Arial" w:hAnsi="Arial" w:cs="Arial"/>
        </w:rPr>
        <w:t>Но давайте восполним свою не информированность по поводу псориаза</w:t>
      </w:r>
      <w:r w:rsidRPr="004317BA">
        <w:rPr>
          <w:rFonts w:ascii="Arial" w:hAnsi="Arial" w:cs="Arial"/>
        </w:rPr>
        <w:t>:</w:t>
      </w:r>
    </w:p>
    <w:p w:rsidR="00955EDA" w:rsidRPr="00955EDA" w:rsidRDefault="00955EDA" w:rsidP="00667FE5">
      <w:pPr>
        <w:rPr>
          <w:rFonts w:ascii="Arial" w:hAnsi="Arial" w:cs="Arial"/>
        </w:rPr>
      </w:pPr>
    </w:p>
    <w:p w:rsidR="00667FE5" w:rsidRPr="004317BA" w:rsidRDefault="00667FE5" w:rsidP="00667FE5">
      <w:pPr>
        <w:rPr>
          <w:rFonts w:ascii="Arial" w:hAnsi="Arial" w:cs="Arial"/>
          <w:color w:val="1C1C1C"/>
        </w:rPr>
      </w:pPr>
      <w:r w:rsidRPr="004317BA">
        <w:rPr>
          <w:rFonts w:ascii="Arial" w:hAnsi="Arial" w:cs="Arial"/>
          <w:b/>
          <w:color w:val="1C1C1C"/>
        </w:rPr>
        <w:t>Псориаз (чешуйчатый лишай)</w:t>
      </w:r>
      <w:r w:rsidRPr="004317BA">
        <w:rPr>
          <w:rFonts w:ascii="Arial" w:hAnsi="Arial" w:cs="Arial"/>
          <w:color w:val="1C1C1C"/>
        </w:rPr>
        <w:t xml:space="preserve"> - одно из самых распространенных заболеваний кожи, относится к хроническим заболеваниям, которое протекает годами, сопровождается чередованием рецидивов и ремиссий.</w:t>
      </w:r>
    </w:p>
    <w:p w:rsidR="00667FE5" w:rsidRPr="004317BA" w:rsidRDefault="00667FE5" w:rsidP="00667FE5">
      <w:pPr>
        <w:rPr>
          <w:rFonts w:ascii="Arial" w:hAnsi="Arial" w:cs="Arial"/>
          <w:color w:val="1C1C1C"/>
        </w:rPr>
      </w:pPr>
    </w:p>
    <w:p w:rsidR="00667FE5" w:rsidRPr="00667FE5" w:rsidRDefault="00667FE5" w:rsidP="00667FE5">
      <w:pPr>
        <w:rPr>
          <w:rFonts w:ascii="Arial" w:hAnsi="Arial" w:cs="Arial"/>
        </w:rPr>
      </w:pPr>
      <w:r w:rsidRPr="004317BA">
        <w:rPr>
          <w:rFonts w:ascii="Arial" w:hAnsi="Arial" w:cs="Arial"/>
          <w:b/>
          <w:bCs/>
          <w:color w:val="1C1C1C"/>
        </w:rPr>
        <w:t>Псориаз</w:t>
      </w:r>
      <w:r w:rsidRPr="00667FE5">
        <w:rPr>
          <w:rFonts w:ascii="Arial" w:hAnsi="Arial" w:cs="Arial"/>
          <w:color w:val="1C1C1C"/>
          <w:lang w:val="en-US"/>
        </w:rPr>
        <w:t> </w:t>
      </w:r>
      <w:r w:rsidRPr="004317BA">
        <w:rPr>
          <w:rFonts w:ascii="Arial" w:hAnsi="Arial" w:cs="Arial"/>
          <w:color w:val="1C1C1C"/>
        </w:rPr>
        <w:t xml:space="preserve">— хроническое неинфекционное </w:t>
      </w:r>
      <w:hyperlink r:id="rId6" w:history="1">
        <w:r w:rsidRPr="004317BA">
          <w:rPr>
            <w:rFonts w:ascii="Arial" w:hAnsi="Arial" w:cs="Arial"/>
            <w:color w:val="002BA0"/>
          </w:rPr>
          <w:t>заболевание</w:t>
        </w:r>
      </w:hyperlink>
      <w:r w:rsidRPr="004317BA">
        <w:rPr>
          <w:rFonts w:ascii="Arial" w:hAnsi="Arial" w:cs="Arial"/>
          <w:color w:val="1C1C1C"/>
        </w:rPr>
        <w:t xml:space="preserve">, </w:t>
      </w:r>
      <w:hyperlink r:id="rId7" w:history="1">
        <w:r w:rsidRPr="004317BA">
          <w:rPr>
            <w:rFonts w:ascii="Arial" w:hAnsi="Arial" w:cs="Arial"/>
            <w:color w:val="002BA0"/>
          </w:rPr>
          <w:t>дерматоз</w:t>
        </w:r>
      </w:hyperlink>
      <w:r w:rsidRPr="004317BA">
        <w:rPr>
          <w:rFonts w:ascii="Arial" w:hAnsi="Arial" w:cs="Arial"/>
          <w:color w:val="1C1C1C"/>
        </w:rPr>
        <w:t xml:space="preserve">, поражающий в основном </w:t>
      </w:r>
      <w:hyperlink r:id="rId8" w:history="1">
        <w:r w:rsidRPr="004317BA">
          <w:rPr>
            <w:rFonts w:ascii="Arial" w:hAnsi="Arial" w:cs="Arial"/>
            <w:color w:val="002BA0"/>
          </w:rPr>
          <w:t>кожу</w:t>
        </w:r>
      </w:hyperlink>
      <w:r w:rsidRPr="004317BA">
        <w:rPr>
          <w:rFonts w:ascii="Arial" w:hAnsi="Arial" w:cs="Arial"/>
          <w:color w:val="002BA0"/>
        </w:rPr>
        <w:t>[1][2]</w:t>
      </w:r>
      <w:r w:rsidRPr="004317BA">
        <w:rPr>
          <w:rFonts w:ascii="Arial" w:hAnsi="Arial" w:cs="Arial"/>
          <w:color w:val="1C1C1C"/>
        </w:rPr>
        <w:t xml:space="preserve">. В настоящее время предполагается </w:t>
      </w:r>
      <w:hyperlink r:id="rId9" w:history="1">
        <w:r w:rsidRPr="004317BA">
          <w:rPr>
            <w:rFonts w:ascii="Arial" w:hAnsi="Arial" w:cs="Arial"/>
            <w:color w:val="002BA0"/>
          </w:rPr>
          <w:t>аутоиммунная природа</w:t>
        </w:r>
      </w:hyperlink>
      <w:r w:rsidRPr="004317BA">
        <w:rPr>
          <w:rFonts w:ascii="Arial" w:hAnsi="Arial" w:cs="Arial"/>
          <w:color w:val="1C1C1C"/>
        </w:rPr>
        <w:t xml:space="preserve"> этого заболевания</w:t>
      </w:r>
      <w:r w:rsidRPr="004317BA">
        <w:rPr>
          <w:rFonts w:ascii="Arial" w:hAnsi="Arial" w:cs="Arial"/>
          <w:color w:val="002BA0"/>
        </w:rPr>
        <w:t>[3]</w:t>
      </w:r>
      <w:r w:rsidRPr="004317BA">
        <w:rPr>
          <w:rFonts w:ascii="Arial" w:hAnsi="Arial" w:cs="Arial"/>
          <w:color w:val="1C1C1C"/>
        </w:rPr>
        <w:t>. Обычно псориаз проявляется образованием красных, чрезмерно сухих, приподнятых над поверхностью кожи пятен</w:t>
      </w:r>
      <w:r w:rsidRPr="00667FE5">
        <w:rPr>
          <w:rFonts w:ascii="Arial" w:hAnsi="Arial" w:cs="Arial"/>
          <w:color w:val="1C1C1C"/>
          <w:lang w:val="en-US"/>
        </w:rPr>
        <w:t> </w:t>
      </w:r>
      <w:r w:rsidRPr="004317BA">
        <w:rPr>
          <w:rFonts w:ascii="Arial" w:hAnsi="Arial" w:cs="Arial"/>
          <w:color w:val="1C1C1C"/>
        </w:rPr>
        <w:t xml:space="preserve">— так называемых </w:t>
      </w:r>
      <w:r w:rsidRPr="004317BA">
        <w:rPr>
          <w:rFonts w:ascii="Arial" w:hAnsi="Arial" w:cs="Arial"/>
          <w:i/>
          <w:iCs/>
          <w:color w:val="1C1C1C"/>
        </w:rPr>
        <w:t>папул</w:t>
      </w:r>
      <w:r w:rsidRPr="004317BA">
        <w:rPr>
          <w:rFonts w:ascii="Arial" w:hAnsi="Arial" w:cs="Arial"/>
          <w:color w:val="1C1C1C"/>
        </w:rPr>
        <w:t xml:space="preserve">, которые сливаются между собой, образуя бляшки. Эти папулы являются по своей природе участками хронического </w:t>
      </w:r>
      <w:hyperlink r:id="rId10" w:history="1">
        <w:r w:rsidRPr="004317BA">
          <w:rPr>
            <w:rFonts w:ascii="Arial" w:hAnsi="Arial" w:cs="Arial"/>
            <w:color w:val="002BA0"/>
          </w:rPr>
          <w:t>воспаления</w:t>
        </w:r>
      </w:hyperlink>
      <w:r w:rsidRPr="004317BA">
        <w:rPr>
          <w:rFonts w:ascii="Arial" w:hAnsi="Arial" w:cs="Arial"/>
          <w:color w:val="1C1C1C"/>
        </w:rPr>
        <w:t xml:space="preserve"> и избыточной </w:t>
      </w:r>
      <w:hyperlink r:id="rId11" w:history="1">
        <w:r w:rsidRPr="004317BA">
          <w:rPr>
            <w:rFonts w:ascii="Arial" w:hAnsi="Arial" w:cs="Arial"/>
            <w:color w:val="002BA0"/>
          </w:rPr>
          <w:t>пролиферации</w:t>
        </w:r>
      </w:hyperlink>
      <w:r w:rsidRPr="004317BA">
        <w:rPr>
          <w:rFonts w:ascii="Arial" w:hAnsi="Arial" w:cs="Arial"/>
          <w:color w:val="1C1C1C"/>
        </w:rPr>
        <w:t xml:space="preserve"> </w:t>
      </w:r>
      <w:hyperlink r:id="rId12" w:history="1">
        <w:r w:rsidRPr="004317BA">
          <w:rPr>
            <w:rFonts w:ascii="Arial" w:hAnsi="Arial" w:cs="Arial"/>
            <w:color w:val="002BA0"/>
          </w:rPr>
          <w:t>лимфоцитов</w:t>
        </w:r>
      </w:hyperlink>
      <w:r w:rsidRPr="004317BA">
        <w:rPr>
          <w:rFonts w:ascii="Arial" w:hAnsi="Arial" w:cs="Arial"/>
          <w:color w:val="1C1C1C"/>
        </w:rPr>
        <w:t xml:space="preserve">, </w:t>
      </w:r>
      <w:hyperlink r:id="rId13" w:history="1">
        <w:r w:rsidRPr="004317BA">
          <w:rPr>
            <w:rFonts w:ascii="Arial" w:hAnsi="Arial" w:cs="Arial"/>
            <w:color w:val="002BA0"/>
          </w:rPr>
          <w:t>макрофагов</w:t>
        </w:r>
      </w:hyperlink>
      <w:r w:rsidRPr="004317BA">
        <w:rPr>
          <w:rFonts w:ascii="Arial" w:hAnsi="Arial" w:cs="Arial"/>
          <w:color w:val="1C1C1C"/>
        </w:rPr>
        <w:t xml:space="preserve"> и </w:t>
      </w:r>
      <w:hyperlink r:id="rId14" w:history="1">
        <w:proofErr w:type="spellStart"/>
        <w:r w:rsidRPr="004317BA">
          <w:rPr>
            <w:rFonts w:ascii="Arial" w:hAnsi="Arial" w:cs="Arial"/>
            <w:color w:val="002BA0"/>
          </w:rPr>
          <w:t>кератиноцитов</w:t>
        </w:r>
        <w:proofErr w:type="spellEnd"/>
      </w:hyperlink>
      <w:r w:rsidRPr="004317BA">
        <w:rPr>
          <w:rFonts w:ascii="Arial" w:hAnsi="Arial" w:cs="Arial"/>
          <w:color w:val="1C1C1C"/>
        </w:rPr>
        <w:t xml:space="preserve"> кожи, а также избыточного </w:t>
      </w:r>
      <w:hyperlink r:id="rId15" w:history="1">
        <w:proofErr w:type="spellStart"/>
        <w:r w:rsidRPr="004317BA">
          <w:rPr>
            <w:rFonts w:ascii="Arial" w:hAnsi="Arial" w:cs="Arial"/>
            <w:color w:val="002BA0"/>
          </w:rPr>
          <w:t>ангиогенеза</w:t>
        </w:r>
        <w:proofErr w:type="spellEnd"/>
      </w:hyperlink>
      <w:r w:rsidRPr="004317BA">
        <w:rPr>
          <w:rFonts w:ascii="Arial" w:hAnsi="Arial" w:cs="Arial"/>
          <w:color w:val="1C1C1C"/>
        </w:rPr>
        <w:t xml:space="preserve"> (образования новых мелких капилляров) в подлежащем слое кожи.</w:t>
      </w:r>
    </w:p>
    <w:p w:rsidR="00667FE5" w:rsidRPr="004317BA" w:rsidRDefault="00667FE5"/>
    <w:p w:rsidR="00AE36BC" w:rsidRPr="004317BA" w:rsidRDefault="00667FE5" w:rsidP="00667FE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C1C1C"/>
        </w:rPr>
      </w:pPr>
      <w:r w:rsidRPr="00667FE5">
        <w:rPr>
          <w:rFonts w:ascii="Arial" w:hAnsi="Arial" w:cs="Arial"/>
          <w:color w:val="1C1C1C"/>
          <w:lang w:val="en-US"/>
        </w:rPr>
        <w:t>  </w:t>
      </w:r>
      <w:r w:rsidRPr="004317BA">
        <w:rPr>
          <w:rFonts w:ascii="Arial" w:hAnsi="Arial" w:cs="Arial"/>
          <w:color w:val="1C1C1C"/>
        </w:rPr>
        <w:t>По статистическим данным, приводимым различными авторами, этим заболеванием страдает около 2% населения земного шара (например, в Дании - 2,9, в Северной Европе (включая Англию) - 2, США - 1,4, Китае - 0,37%).</w:t>
      </w:r>
    </w:p>
    <w:p w:rsidR="00955EDA" w:rsidRPr="004317BA" w:rsidRDefault="00955EDA" w:rsidP="00667FE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Как мы сумели </w:t>
      </w:r>
      <w:proofErr w:type="gramStart"/>
      <w:r>
        <w:rPr>
          <w:rFonts w:ascii="Arial" w:hAnsi="Arial" w:cs="Arial"/>
          <w:color w:val="1C1C1C"/>
        </w:rPr>
        <w:t>убедится</w:t>
      </w:r>
      <w:proofErr w:type="gramEnd"/>
      <w:r>
        <w:rPr>
          <w:rFonts w:ascii="Arial" w:hAnsi="Arial" w:cs="Arial"/>
          <w:color w:val="1C1C1C"/>
        </w:rPr>
        <w:t xml:space="preserve"> – борьба с этим заболеванием с непредсказуемыми результатами длится годами. А чего же </w:t>
      </w:r>
      <w:r w:rsidR="002E32D9">
        <w:rPr>
          <w:rFonts w:ascii="Arial" w:hAnsi="Arial" w:cs="Arial"/>
          <w:color w:val="1C1C1C"/>
        </w:rPr>
        <w:t xml:space="preserve">предлагает </w:t>
      </w:r>
      <w:r w:rsidR="002E32D9" w:rsidRPr="004317BA">
        <w:rPr>
          <w:rFonts w:ascii="Arial" w:hAnsi="Arial" w:cs="Arial"/>
          <w:color w:val="1C1C1C"/>
        </w:rPr>
        <w:t>“Самарский Здоровяк”? Вот вести из социальных сетей:</w:t>
      </w:r>
      <w:r>
        <w:rPr>
          <w:rFonts w:ascii="Arial" w:hAnsi="Arial" w:cs="Arial"/>
          <w:color w:val="1C1C1C"/>
        </w:rPr>
        <w:t xml:space="preserve"> </w:t>
      </w:r>
      <w:hyperlink r:id="rId16" w:history="1">
        <w:r w:rsidR="002E32D9" w:rsidRPr="006A3D94">
          <w:rPr>
            <w:rStyle w:val="a3"/>
            <w:rFonts w:ascii="Arial" w:hAnsi="Arial" w:cs="Arial"/>
            <w:lang w:val="en-US"/>
          </w:rPr>
          <w:t>https</w:t>
        </w:r>
        <w:r w:rsidR="002E32D9" w:rsidRPr="004317BA">
          <w:rPr>
            <w:rStyle w:val="a3"/>
            <w:rFonts w:ascii="Arial" w:hAnsi="Arial" w:cs="Arial"/>
          </w:rPr>
          <w:t>://</w:t>
        </w:r>
        <w:r w:rsidR="002E32D9" w:rsidRPr="006A3D94">
          <w:rPr>
            <w:rStyle w:val="a3"/>
            <w:rFonts w:ascii="Arial" w:hAnsi="Arial" w:cs="Arial"/>
            <w:lang w:val="en-US"/>
          </w:rPr>
          <w:t>www</w:t>
        </w:r>
        <w:r w:rsidR="002E32D9" w:rsidRPr="004317BA">
          <w:rPr>
            <w:rStyle w:val="a3"/>
            <w:rFonts w:ascii="Arial" w:hAnsi="Arial" w:cs="Arial"/>
          </w:rPr>
          <w:t>.</w:t>
        </w:r>
        <w:proofErr w:type="spellStart"/>
        <w:r w:rsidR="002E32D9" w:rsidRPr="006A3D94">
          <w:rPr>
            <w:rStyle w:val="a3"/>
            <w:rFonts w:ascii="Arial" w:hAnsi="Arial" w:cs="Arial"/>
            <w:lang w:val="en-US"/>
          </w:rPr>
          <w:t>facebook</w:t>
        </w:r>
        <w:proofErr w:type="spellEnd"/>
        <w:r w:rsidR="002E32D9" w:rsidRPr="004317BA">
          <w:rPr>
            <w:rStyle w:val="a3"/>
            <w:rFonts w:ascii="Arial" w:hAnsi="Arial" w:cs="Arial"/>
          </w:rPr>
          <w:t>.</w:t>
        </w:r>
        <w:r w:rsidR="002E32D9" w:rsidRPr="006A3D94">
          <w:rPr>
            <w:rStyle w:val="a3"/>
            <w:rFonts w:ascii="Arial" w:hAnsi="Arial" w:cs="Arial"/>
            <w:lang w:val="en-US"/>
          </w:rPr>
          <w:t>com</w:t>
        </w:r>
        <w:r w:rsidR="002E32D9" w:rsidRPr="004317BA">
          <w:rPr>
            <w:rStyle w:val="a3"/>
            <w:rFonts w:ascii="Arial" w:hAnsi="Arial" w:cs="Arial"/>
          </w:rPr>
          <w:t>/</w:t>
        </w:r>
        <w:r w:rsidR="002E32D9" w:rsidRPr="006A3D94">
          <w:rPr>
            <w:rStyle w:val="a3"/>
            <w:rFonts w:ascii="Arial" w:hAnsi="Arial" w:cs="Arial"/>
            <w:lang w:val="en-US"/>
          </w:rPr>
          <w:t>groups</w:t>
        </w:r>
        <w:r w:rsidR="002E32D9" w:rsidRPr="004317BA">
          <w:rPr>
            <w:rStyle w:val="a3"/>
            <w:rFonts w:ascii="Arial" w:hAnsi="Arial" w:cs="Arial"/>
          </w:rPr>
          <w:t>/</w:t>
        </w:r>
        <w:proofErr w:type="spellStart"/>
        <w:r w:rsidR="002E32D9" w:rsidRPr="006A3D94">
          <w:rPr>
            <w:rStyle w:val="a3"/>
            <w:rFonts w:ascii="Arial" w:hAnsi="Arial" w:cs="Arial"/>
            <w:lang w:val="en-US"/>
          </w:rPr>
          <w:t>macrobiotika</w:t>
        </w:r>
        <w:proofErr w:type="spellEnd"/>
        <w:r w:rsidR="002E32D9" w:rsidRPr="004317BA">
          <w:rPr>
            <w:rStyle w:val="a3"/>
            <w:rFonts w:ascii="Arial" w:hAnsi="Arial" w:cs="Arial"/>
          </w:rPr>
          <w:t>/</w:t>
        </w:r>
      </w:hyperlink>
    </w:p>
    <w:p w:rsidR="00AE36BC" w:rsidRPr="004317BA" w:rsidRDefault="00AE36BC" w:rsidP="00AE36BC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</w:rPr>
      </w:pPr>
      <w:proofErr w:type="spellStart"/>
      <w:r w:rsidRPr="004317BA">
        <w:rPr>
          <w:rFonts w:ascii="Arial" w:hAnsi="Arial" w:cs="Arial"/>
          <w:color w:val="1C1C1C"/>
        </w:rPr>
        <w:t>А</w:t>
      </w:r>
      <w:hyperlink r:id="rId17" w:history="1">
        <w:r w:rsidRPr="004317BA">
          <w:rPr>
            <w:rFonts w:ascii="Arial" w:hAnsi="Arial" w:cs="Arial"/>
            <w:color w:val="1C1C1C"/>
          </w:rPr>
          <w:t>сем</w:t>
        </w:r>
        <w:proofErr w:type="spellEnd"/>
        <w:r w:rsidRPr="004317BA">
          <w:rPr>
            <w:rFonts w:ascii="Arial" w:hAnsi="Arial" w:cs="Arial"/>
            <w:color w:val="1C1C1C"/>
          </w:rPr>
          <w:t xml:space="preserve"> </w:t>
        </w:r>
        <w:proofErr w:type="spellStart"/>
        <w:r w:rsidRPr="004317BA">
          <w:rPr>
            <w:rFonts w:ascii="Arial" w:hAnsi="Arial" w:cs="Arial"/>
            <w:color w:val="1C1C1C"/>
          </w:rPr>
          <w:t>Кожахметова</w:t>
        </w:r>
        <w:proofErr w:type="spellEnd"/>
      </w:hyperlink>
      <w:r>
        <w:rPr>
          <w:rFonts w:ascii="Arial" w:hAnsi="Arial" w:cs="Arial"/>
          <w:color w:val="1C1C1C"/>
        </w:rPr>
        <w:t>.</w:t>
      </w:r>
      <w:r w:rsidRPr="004317BA">
        <w:rPr>
          <w:rFonts w:ascii="Arial" w:hAnsi="Arial" w:cs="Arial"/>
          <w:color w:val="1C1C1C"/>
        </w:rPr>
        <w:t xml:space="preserve"> ‎</w:t>
      </w:r>
      <w:proofErr w:type="spellStart"/>
      <w:r w:rsidR="00464A0F">
        <w:fldChar w:fldCharType="begin"/>
      </w:r>
      <w:r w:rsidR="000A3095">
        <w:instrText>HYPERLINK "https://www.facebook.com/photo.php?fbid=833219533396610&amp;set=gm.592372810869326&amp;type=1"</w:instrText>
      </w:r>
      <w:r w:rsidR="00464A0F">
        <w:fldChar w:fldCharType="separate"/>
      </w:r>
      <w:r w:rsidRPr="004317BA">
        <w:rPr>
          <w:rFonts w:ascii="Arial" w:hAnsi="Arial" w:cs="Arial"/>
          <w:color w:val="1C1C1C"/>
        </w:rPr>
        <w:t>Макробиотическое</w:t>
      </w:r>
      <w:proofErr w:type="spellEnd"/>
      <w:r w:rsidRPr="004317BA">
        <w:rPr>
          <w:rFonts w:ascii="Arial" w:hAnsi="Arial" w:cs="Arial"/>
          <w:color w:val="1C1C1C"/>
        </w:rPr>
        <w:t xml:space="preserve"> питание - каша Здоровяк</w:t>
      </w:r>
      <w:r w:rsidR="00464A0F">
        <w:fldChar w:fldCharType="end"/>
      </w:r>
      <w:r w:rsidR="00BD25CC" w:rsidRPr="004317BA">
        <w:rPr>
          <w:rFonts w:ascii="Arial" w:hAnsi="Arial" w:cs="Arial"/>
          <w:color w:val="1C1C1C"/>
        </w:rPr>
        <w:t>.</w:t>
      </w:r>
    </w:p>
    <w:p w:rsidR="00AE36BC" w:rsidRPr="004317BA" w:rsidRDefault="00AE36BC" w:rsidP="00AE36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1C1C1C"/>
        </w:rPr>
      </w:pPr>
      <w:r w:rsidRPr="004317BA">
        <w:rPr>
          <w:rFonts w:ascii="Arial" w:hAnsi="Arial" w:cs="Arial"/>
          <w:i/>
          <w:color w:val="1C1C1C"/>
        </w:rPr>
        <w:t xml:space="preserve">Те, кто внимательно читает наши посты, </w:t>
      </w:r>
      <w:proofErr w:type="gramStart"/>
      <w:r w:rsidRPr="004317BA">
        <w:rPr>
          <w:rFonts w:ascii="Arial" w:hAnsi="Arial" w:cs="Arial"/>
          <w:i/>
          <w:color w:val="1C1C1C"/>
        </w:rPr>
        <w:t>где-то месяц назад</w:t>
      </w:r>
      <w:proofErr w:type="gramEnd"/>
      <w:r w:rsidRPr="004317BA">
        <w:rPr>
          <w:rFonts w:ascii="Arial" w:hAnsi="Arial" w:cs="Arial"/>
          <w:i/>
          <w:color w:val="1C1C1C"/>
        </w:rPr>
        <w:t xml:space="preserve"> </w:t>
      </w:r>
      <w:hyperlink r:id="rId18" w:history="1">
        <w:proofErr w:type="spellStart"/>
        <w:r w:rsidRPr="004317BA">
          <w:rPr>
            <w:rFonts w:ascii="Arial" w:hAnsi="Arial" w:cs="Arial"/>
            <w:i/>
            <w:color w:val="1C1C1C"/>
          </w:rPr>
          <w:t>Ардаша</w:t>
        </w:r>
        <w:proofErr w:type="spellEnd"/>
        <w:r w:rsidRPr="004317BA">
          <w:rPr>
            <w:rFonts w:ascii="Arial" w:hAnsi="Arial" w:cs="Arial"/>
            <w:i/>
            <w:color w:val="1C1C1C"/>
          </w:rPr>
          <w:t xml:space="preserve"> </w:t>
        </w:r>
        <w:proofErr w:type="spellStart"/>
        <w:r w:rsidRPr="004317BA">
          <w:rPr>
            <w:rFonts w:ascii="Arial" w:hAnsi="Arial" w:cs="Arial"/>
            <w:i/>
            <w:color w:val="1C1C1C"/>
          </w:rPr>
          <w:t>Кумарбек</w:t>
        </w:r>
        <w:proofErr w:type="spellEnd"/>
      </w:hyperlink>
      <w:r w:rsidRPr="004317BA">
        <w:rPr>
          <w:rFonts w:ascii="Arial" w:hAnsi="Arial" w:cs="Arial"/>
          <w:i/>
          <w:color w:val="1C1C1C"/>
        </w:rPr>
        <w:t xml:space="preserve"> выкладывала пост про клиента с псориазом. </w:t>
      </w:r>
      <w:r w:rsidR="00BD25CC" w:rsidRPr="004317BA">
        <w:rPr>
          <w:rFonts w:ascii="Arial" w:hAnsi="Arial" w:cs="Arial"/>
          <w:i/>
          <w:color w:val="1C1C1C"/>
        </w:rPr>
        <w:t xml:space="preserve">Он прошел 2 диеты, скинул 13 кг и вот хотим наглядно </w:t>
      </w:r>
      <w:proofErr w:type="gramStart"/>
      <w:r w:rsidR="00BD25CC" w:rsidRPr="004317BA">
        <w:rPr>
          <w:rFonts w:ascii="Arial" w:hAnsi="Arial" w:cs="Arial"/>
          <w:i/>
          <w:color w:val="1C1C1C"/>
        </w:rPr>
        <w:t>показать</w:t>
      </w:r>
      <w:proofErr w:type="gramEnd"/>
      <w:r w:rsidR="00BD25CC" w:rsidRPr="004317BA">
        <w:rPr>
          <w:rFonts w:ascii="Arial" w:hAnsi="Arial" w:cs="Arial"/>
          <w:i/>
          <w:color w:val="1C1C1C"/>
        </w:rPr>
        <w:t xml:space="preserve"> что произошло с </w:t>
      </w:r>
      <w:proofErr w:type="spellStart"/>
      <w:r w:rsidR="00BD25CC" w:rsidRPr="004317BA">
        <w:rPr>
          <w:rFonts w:ascii="Arial" w:hAnsi="Arial" w:cs="Arial"/>
          <w:i/>
          <w:color w:val="1C1C1C"/>
        </w:rPr>
        <w:t>псориазными</w:t>
      </w:r>
      <w:proofErr w:type="spellEnd"/>
      <w:r w:rsidR="00BD25CC" w:rsidRPr="004317BA">
        <w:rPr>
          <w:rFonts w:ascii="Arial" w:hAnsi="Arial" w:cs="Arial"/>
          <w:i/>
          <w:color w:val="1C1C1C"/>
        </w:rPr>
        <w:t xml:space="preserve"> бляшками! </w:t>
      </w:r>
      <w:r w:rsidRPr="004317BA">
        <w:rPr>
          <w:rFonts w:ascii="Arial" w:hAnsi="Arial" w:cs="Arial"/>
          <w:i/>
          <w:color w:val="1C1C1C"/>
        </w:rPr>
        <w:t xml:space="preserve">Считаю что наша каша - это спасение для таких людей! Желаю этому человеку от всей души полного выздоровления!!! </w:t>
      </w:r>
      <w:proofErr w:type="spellStart"/>
      <w:r w:rsidRPr="004317BA">
        <w:rPr>
          <w:rFonts w:ascii="Arial" w:hAnsi="Arial" w:cs="Arial"/>
          <w:i/>
          <w:color w:val="1C1C1C"/>
        </w:rPr>
        <w:t>Ардаша</w:t>
      </w:r>
      <w:proofErr w:type="spellEnd"/>
      <w:r w:rsidRPr="004317BA">
        <w:rPr>
          <w:rFonts w:ascii="Arial" w:hAnsi="Arial" w:cs="Arial"/>
          <w:i/>
          <w:color w:val="1C1C1C"/>
        </w:rPr>
        <w:t>, поздравляю и тебя с таким прекрасным результатом!</w:t>
      </w:r>
    </w:p>
    <w:p w:rsidR="002E32D9" w:rsidRPr="004317BA" w:rsidRDefault="002E32D9" w:rsidP="00AE36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1C1C1C"/>
        </w:rPr>
      </w:pPr>
    </w:p>
    <w:p w:rsidR="008577F9" w:rsidRPr="004317BA" w:rsidRDefault="002E32D9" w:rsidP="008577F9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color w:val="1C1C1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22860</wp:posOffset>
            </wp:positionV>
            <wp:extent cx="5478780" cy="5478780"/>
            <wp:effectExtent l="0" t="0" r="7620" b="762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1" name="Изображение 1" descr="Macintosh HD:Users:vladimir:Documents:Каши:Картинки:1381292_833219533396610_63618899342060901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Documents:Каши:Картинки:1381292_833219533396610_6361889934206090115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8577F9" w:rsidRPr="004317BA" w:rsidRDefault="008577F9" w:rsidP="008577F9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color w:val="1C1C1C"/>
        </w:rPr>
      </w:pPr>
    </w:p>
    <w:p w:rsidR="00667FE5" w:rsidRPr="004317BA" w:rsidRDefault="0071125A">
      <w:r w:rsidRPr="004317BA">
        <w:t xml:space="preserve"> </w:t>
      </w:r>
    </w:p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Pr="004317BA" w:rsidRDefault="002E32D9"/>
    <w:p w:rsidR="002E32D9" w:rsidRDefault="002E32D9">
      <w:r>
        <w:t>Обращаю внимание россиян</w:t>
      </w:r>
      <w:r w:rsidR="001B74D4" w:rsidRPr="004317BA">
        <w:t xml:space="preserve"> </w:t>
      </w:r>
      <w:r w:rsidR="001B74D4">
        <w:t>на то</w:t>
      </w:r>
      <w:r w:rsidRPr="004317BA">
        <w:t xml:space="preserve">, </w:t>
      </w:r>
      <w:r>
        <w:t>что этот результат</w:t>
      </w:r>
      <w:r w:rsidR="0078539D">
        <w:t>, запечатлённый на фотографии,</w:t>
      </w:r>
      <w:r>
        <w:t xml:space="preserve"> был получен</w:t>
      </w:r>
      <w:r w:rsidR="0078539D">
        <w:t>, как выразилась Асем, за 2 диеты. Это в</w:t>
      </w:r>
      <w:r w:rsidR="001B74D4">
        <w:t>сего на всего двадцать дней. Никаких многолетних усилий, ни</w:t>
      </w:r>
      <w:r w:rsidR="0078539D">
        <w:t>каких мучений и огромных денежных средств не понадобилось. Парню потребуется ещё пара</w:t>
      </w:r>
      <w:r w:rsidR="001B74D4">
        <w:t>,</w:t>
      </w:r>
      <w:bookmarkStart w:id="0" w:name="_GoBack"/>
      <w:bookmarkEnd w:id="0"/>
      <w:r w:rsidR="0078539D">
        <w:t xml:space="preserve"> тройка диет №7 и он избавится от этой болезни навсегда. Успехов ему!</w:t>
      </w:r>
      <w:r w:rsidR="001B74D4">
        <w:t xml:space="preserve"> А россиянам, кого это касается, думаю пора взять этот потрясающий опыт на вооружение.</w:t>
      </w:r>
    </w:p>
    <w:p w:rsidR="001B74D4" w:rsidRDefault="001B74D4"/>
    <w:p w:rsidR="001B74D4" w:rsidRPr="002E32D9" w:rsidRDefault="001B74D4" w:rsidP="001B74D4">
      <w:pPr>
        <w:jc w:val="right"/>
      </w:pPr>
      <w:r>
        <w:t>В. Малышев</w:t>
      </w:r>
    </w:p>
    <w:p w:rsidR="002E32D9" w:rsidRDefault="002E32D9">
      <w:pPr>
        <w:rPr>
          <w:lang w:val="en-US"/>
        </w:rPr>
      </w:pPr>
    </w:p>
    <w:p w:rsidR="002E32D9" w:rsidRDefault="002E32D9">
      <w:pPr>
        <w:rPr>
          <w:lang w:val="en-US"/>
        </w:rPr>
      </w:pPr>
    </w:p>
    <w:p w:rsidR="002E32D9" w:rsidRPr="00667FE5" w:rsidRDefault="002E32D9">
      <w:pPr>
        <w:rPr>
          <w:lang w:val="en-US"/>
        </w:rPr>
      </w:pPr>
    </w:p>
    <w:sectPr w:rsidR="002E32D9" w:rsidRPr="00667FE5" w:rsidSect="0071125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67FE5"/>
    <w:rsid w:val="000A3095"/>
    <w:rsid w:val="001B74D4"/>
    <w:rsid w:val="001E66D6"/>
    <w:rsid w:val="002E32D9"/>
    <w:rsid w:val="003B61E6"/>
    <w:rsid w:val="003D2D2A"/>
    <w:rsid w:val="004317BA"/>
    <w:rsid w:val="00464A0F"/>
    <w:rsid w:val="005B2810"/>
    <w:rsid w:val="005D128D"/>
    <w:rsid w:val="005D2B9C"/>
    <w:rsid w:val="006657DD"/>
    <w:rsid w:val="00667FE5"/>
    <w:rsid w:val="0071125A"/>
    <w:rsid w:val="0078539D"/>
    <w:rsid w:val="007E41F2"/>
    <w:rsid w:val="008577F9"/>
    <w:rsid w:val="00955EDA"/>
    <w:rsid w:val="00A52271"/>
    <w:rsid w:val="00AB5197"/>
    <w:rsid w:val="00AE36BC"/>
    <w:rsid w:val="00BD25CC"/>
    <w:rsid w:val="00BD5F67"/>
    <w:rsid w:val="00C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95"/>
  </w:style>
  <w:style w:type="paragraph" w:styleId="1">
    <w:name w:val="heading 1"/>
    <w:basedOn w:val="a"/>
    <w:next w:val="a"/>
    <w:link w:val="10"/>
    <w:uiPriority w:val="9"/>
    <w:qFormat/>
    <w:rsid w:val="0066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iPriority w:val="99"/>
    <w:unhideWhenUsed/>
    <w:rsid w:val="00667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iPriority w:val="99"/>
    <w:unhideWhenUsed/>
    <w:rsid w:val="00667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6%D0%B0" TargetMode="External"/><Relationship Id="rId13" Type="http://schemas.openxmlformats.org/officeDocument/2006/relationships/hyperlink" Target="https://ru.wikipedia.org/wiki/%D0%9C%D0%B0%D0%BA%D1%80%D0%BE%D1%84%D0%B0%D0%B3" TargetMode="External"/><Relationship Id="rId18" Type="http://schemas.openxmlformats.org/officeDocument/2006/relationships/hyperlink" Target="https://www.facebook.com/ardasha.nurlanbayev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4%D0%B5%D1%80%D0%BC%D0%B0%D1%82%D0%BE%D0%B7" TargetMode="External"/><Relationship Id="rId12" Type="http://schemas.openxmlformats.org/officeDocument/2006/relationships/hyperlink" Target="https://ru.wikipedia.org/wiki/%D0%9B%D0%B8%D0%BC%D1%84%D0%BE%D1%86%D0%B8%D1%82" TargetMode="External"/><Relationship Id="rId17" Type="http://schemas.openxmlformats.org/officeDocument/2006/relationships/hyperlink" Target="https://www.facebook.com/asem.kozahmetova?fref=n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macrobiotik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0%B1%D0%BE%D0%BB%D0%B5%D0%B2%D0%B0%D0%BD%D0%B8%D0%B5" TargetMode="External"/><Relationship Id="rId11" Type="http://schemas.openxmlformats.org/officeDocument/2006/relationships/hyperlink" Target="https://ru.wikipedia.org/wiki/%D0%9F%D1%80%D0%BE%D0%BB%D0%B8%D1%84%D0%B5%D1%80%D0%B0%D1%86%D0%B8%D1%8F" TargetMode="External"/><Relationship Id="rId5" Type="http://schemas.openxmlformats.org/officeDocument/2006/relationships/hyperlink" Target="http://www.rmj.ru/articles_2316.htm" TargetMode="External"/><Relationship Id="rId15" Type="http://schemas.openxmlformats.org/officeDocument/2006/relationships/hyperlink" Target="https://ru.wikipedia.org/wiki/%D0%90%D0%BD%D0%B3%D0%B8%D0%BE%D0%B3%D0%B5%D0%BD%D0%B5%D0%B7" TargetMode="External"/><Relationship Id="rId10" Type="http://schemas.openxmlformats.org/officeDocument/2006/relationships/hyperlink" Target="https://ru.wikipedia.org/wiki/%D0%92%D0%BE%D1%81%D0%BF%D0%B0%D0%BB%D0%B5%D0%BD%D0%B8%D0%B5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://vk.com/id211305011" TargetMode="External"/><Relationship Id="rId9" Type="http://schemas.openxmlformats.org/officeDocument/2006/relationships/hyperlink" Target="https://ru.wikipedia.org/wiki/%D0%90%D1%83%D1%82%D0%BE%D0%B8%D0%BC%D0%BC%D1%83%D0%BD%D0%BD%D0%BE%D0%B5_%D0%B7%D0%B0%D0%B1%D0%BE%D0%BB%D0%B5%D0%B2%D0%B0%D0%BD%D0%B8%D0%B5" TargetMode="External"/><Relationship Id="rId14" Type="http://schemas.openxmlformats.org/officeDocument/2006/relationships/hyperlink" Target="https://ru.wikipedia.org/wiki/%D0%9A%D0%B5%D1%80%D0%B0%D1%82%D0%B8%D0%BD%D0%BE%D1%86%D0%B8%D1%8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egor2</cp:lastModifiedBy>
  <cp:revision>7</cp:revision>
  <dcterms:created xsi:type="dcterms:W3CDTF">2014-11-21T10:25:00Z</dcterms:created>
  <dcterms:modified xsi:type="dcterms:W3CDTF">2014-11-25T07:47:00Z</dcterms:modified>
</cp:coreProperties>
</file>